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D3FE" w14:textId="77777777" w:rsidR="00DF2C51" w:rsidRDefault="00DF2C51" w:rsidP="00940696">
      <w:pPr>
        <w:tabs>
          <w:tab w:val="num" w:pos="720"/>
        </w:tabs>
        <w:spacing w:before="100" w:beforeAutospacing="1" w:after="100" w:afterAutospacing="1"/>
        <w:ind w:left="720" w:hanging="360"/>
        <w:rPr>
          <w:u w:val="single"/>
        </w:rPr>
      </w:pPr>
    </w:p>
    <w:p w14:paraId="25A8AA8C" w14:textId="6D13B080" w:rsidR="00DF2C51" w:rsidRPr="00DF2C51" w:rsidRDefault="00DF2C51" w:rsidP="00940696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  <w:u w:val="single"/>
        </w:rPr>
      </w:pPr>
      <w:r w:rsidRPr="00DF2C51">
        <w:rPr>
          <w:b/>
          <w:bCs/>
          <w:u w:val="single"/>
        </w:rPr>
        <w:t>Passing of Mr Alan Crook – Wiltshire County and Marlborough Penguins</w:t>
      </w:r>
    </w:p>
    <w:p w14:paraId="5E3A2D1D" w14:textId="3E7465CB" w:rsidR="00DF2C51" w:rsidRPr="003B4D97" w:rsidRDefault="00DF2C51" w:rsidP="00940696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  <w:u w:val="single"/>
        </w:rPr>
      </w:pPr>
      <w:r w:rsidRPr="003B4D97">
        <w:rPr>
          <w:b/>
          <w:bCs/>
          <w:u w:val="single"/>
        </w:rPr>
        <w:t>Mr Alan Crook</w:t>
      </w:r>
    </w:p>
    <w:p w14:paraId="7337896B" w14:textId="7477BB23" w:rsidR="002913BD" w:rsidRDefault="00DF2C51" w:rsidP="002913BD">
      <w:pPr>
        <w:tabs>
          <w:tab w:val="num" w:pos="426"/>
        </w:tabs>
        <w:spacing w:before="100" w:beforeAutospacing="1" w:after="100" w:afterAutospacing="1"/>
        <w:ind w:left="426"/>
      </w:pPr>
      <w:r w:rsidRPr="00DF2C51">
        <w:t>We were all saddened t</w:t>
      </w:r>
      <w:r>
        <w:t xml:space="preserve">o hear of the passing </w:t>
      </w:r>
      <w:r w:rsidR="0068550C">
        <w:t>last</w:t>
      </w:r>
      <w:r w:rsidR="00AB79D5">
        <w:t xml:space="preserve"> </w:t>
      </w:r>
      <w:r>
        <w:t xml:space="preserve">week of Alan Crook, </w:t>
      </w:r>
      <w:r w:rsidR="00AB79D5">
        <w:t xml:space="preserve">a much-respected member of </w:t>
      </w:r>
      <w:r w:rsidR="00AB79D5" w:rsidRPr="00DF2C51">
        <w:t xml:space="preserve">our swimming community who contributed so much to our sport. </w:t>
      </w:r>
      <w:r w:rsidR="00D709E0">
        <w:t>Alan</w:t>
      </w:r>
      <w:r w:rsidR="00EB4D24">
        <w:t xml:space="preserve">, </w:t>
      </w:r>
      <w:r w:rsidR="0057365F">
        <w:t>along with his wife Joan</w:t>
      </w:r>
      <w:r w:rsidR="00D709E0">
        <w:t xml:space="preserve">, </w:t>
      </w:r>
      <w:r w:rsidR="00780696">
        <w:t>first became involved in Marlborough Penguins in 195</w:t>
      </w:r>
      <w:r w:rsidR="003B4D97">
        <w:t xml:space="preserve">8 </w:t>
      </w:r>
      <w:r w:rsidR="0057365F">
        <w:t xml:space="preserve">as parent volunteers. They both wont onto play active roles within the Club, and Alan </w:t>
      </w:r>
      <w:proofErr w:type="gramStart"/>
      <w:r w:rsidR="0057365F">
        <w:t>in particular continued</w:t>
      </w:r>
      <w:proofErr w:type="gramEnd"/>
      <w:r w:rsidR="0057365F">
        <w:t xml:space="preserve"> to do so </w:t>
      </w:r>
      <w:r w:rsidR="007A1B8A">
        <w:t>up until Covid</w:t>
      </w:r>
      <w:r w:rsidR="00917DDB">
        <w:t xml:space="preserve"> in 2019</w:t>
      </w:r>
      <w:r w:rsidR="007A1B8A">
        <w:t xml:space="preserve">.  </w:t>
      </w:r>
      <w:r w:rsidR="0057365F">
        <w:t xml:space="preserve">  </w:t>
      </w:r>
    </w:p>
    <w:p w14:paraId="1EC54091" w14:textId="540D0E04" w:rsidR="00F95F25" w:rsidRDefault="002913BD" w:rsidP="006366A9">
      <w:pPr>
        <w:tabs>
          <w:tab w:val="num" w:pos="426"/>
        </w:tabs>
        <w:spacing w:before="100" w:beforeAutospacing="1" w:after="100" w:afterAutospacing="1"/>
        <w:ind w:left="426"/>
        <w:rPr>
          <w:rFonts w:eastAsia="Times New Roman"/>
        </w:rPr>
      </w:pPr>
      <w:r>
        <w:rPr>
          <w:rFonts w:eastAsia="Times New Roman"/>
        </w:rPr>
        <w:t xml:space="preserve">Alan </w:t>
      </w:r>
      <w:proofErr w:type="gramStart"/>
      <w:r>
        <w:rPr>
          <w:rFonts w:eastAsia="Times New Roman"/>
        </w:rPr>
        <w:t>was involved in</w:t>
      </w:r>
      <w:proofErr w:type="gramEnd"/>
      <w:r>
        <w:rPr>
          <w:rFonts w:eastAsia="Times New Roman"/>
        </w:rPr>
        <w:t xml:space="preserve"> all the club activities over the years, as well as serving on the Club committee and held most, if not all, offices at some point within </w:t>
      </w:r>
      <w:r w:rsidR="00ED1059">
        <w:rPr>
          <w:rFonts w:eastAsia="Times New Roman"/>
        </w:rPr>
        <w:t xml:space="preserve">his 60 years of active volunteering. </w:t>
      </w:r>
      <w:r w:rsidR="00764B3B">
        <w:rPr>
          <w:rFonts w:eastAsia="Times New Roman"/>
        </w:rPr>
        <w:t xml:space="preserve"> </w:t>
      </w:r>
      <w:r w:rsidR="009B7B89">
        <w:rPr>
          <w:rFonts w:eastAsia="Times New Roman"/>
        </w:rPr>
        <w:t>He was a Club life member as well as a County life member</w:t>
      </w:r>
      <w:r w:rsidR="00B20229">
        <w:rPr>
          <w:rFonts w:eastAsia="Times New Roman"/>
        </w:rPr>
        <w:t xml:space="preserve"> in recognition of all the work that he did and influence he had on the sport within the County.</w:t>
      </w:r>
    </w:p>
    <w:p w14:paraId="5EAACCCC" w14:textId="2FB02254" w:rsidR="00472036" w:rsidRDefault="006366A9" w:rsidP="002F04B4">
      <w:pPr>
        <w:tabs>
          <w:tab w:val="num" w:pos="426"/>
        </w:tabs>
        <w:spacing w:before="100" w:beforeAutospacing="1" w:after="100" w:afterAutospacing="1"/>
        <w:ind w:left="426"/>
        <w:rPr>
          <w:rFonts w:eastAsia="Times New Roman"/>
        </w:rPr>
      </w:pPr>
      <w:r w:rsidRPr="00F95F25">
        <w:rPr>
          <w:rFonts w:eastAsia="Times New Roman"/>
        </w:rPr>
        <w:t xml:space="preserve">Alan was the driving force behind the Club’s coaching program and Learn to Swim program for </w:t>
      </w:r>
      <w:proofErr w:type="gramStart"/>
      <w:r w:rsidRPr="00F95F25">
        <w:rPr>
          <w:rFonts w:eastAsia="Times New Roman"/>
        </w:rPr>
        <w:t>many</w:t>
      </w:r>
      <w:proofErr w:type="gramEnd"/>
      <w:r w:rsidRPr="00F95F25">
        <w:rPr>
          <w:rFonts w:eastAsia="Times New Roman"/>
        </w:rPr>
        <w:t xml:space="preserve"> years as Head Coach. In fact, many of us remember</w:t>
      </w:r>
      <w:r w:rsidR="00032259">
        <w:rPr>
          <w:rFonts w:eastAsia="Times New Roman"/>
        </w:rPr>
        <w:t xml:space="preserve"> him in his whites poolside up until Covid in 2019, when he eventually retired from active volunteering</w:t>
      </w:r>
      <w:r w:rsidR="00182748">
        <w:rPr>
          <w:rFonts w:eastAsia="Times New Roman"/>
        </w:rPr>
        <w:t>, a mere 60 years</w:t>
      </w:r>
      <w:proofErr w:type="gramStart"/>
      <w:r w:rsidR="00182748">
        <w:rPr>
          <w:rFonts w:eastAsia="Times New Roman"/>
        </w:rPr>
        <w:t>!</w:t>
      </w:r>
      <w:r w:rsidR="00151F92">
        <w:rPr>
          <w:rFonts w:eastAsia="Times New Roman"/>
        </w:rPr>
        <w:t xml:space="preserve">  </w:t>
      </w:r>
      <w:proofErr w:type="gramEnd"/>
      <w:r w:rsidR="00334C09" w:rsidRPr="00334C09">
        <w:rPr>
          <w:rFonts w:eastAsia="Times New Roman"/>
        </w:rPr>
        <w:t xml:space="preserve">During </w:t>
      </w:r>
      <w:r w:rsidR="00334C09">
        <w:rPr>
          <w:rFonts w:eastAsia="Times New Roman"/>
        </w:rPr>
        <w:t>t</w:t>
      </w:r>
      <w:r w:rsidR="00334C09" w:rsidRPr="00334C09">
        <w:rPr>
          <w:rFonts w:eastAsia="Times New Roman"/>
        </w:rPr>
        <w:t xml:space="preserve">hese </w:t>
      </w:r>
      <w:proofErr w:type="gramStart"/>
      <w:r w:rsidR="00334C09" w:rsidRPr="00334C09">
        <w:rPr>
          <w:rFonts w:eastAsia="Times New Roman"/>
        </w:rPr>
        <w:t>years</w:t>
      </w:r>
      <w:proofErr w:type="gramEnd"/>
      <w:r w:rsidR="00334C09" w:rsidRPr="00334C09">
        <w:rPr>
          <w:rFonts w:eastAsia="Times New Roman"/>
        </w:rPr>
        <w:t xml:space="preserve"> </w:t>
      </w:r>
      <w:r w:rsidR="00B51330">
        <w:rPr>
          <w:rFonts w:eastAsia="Times New Roman"/>
        </w:rPr>
        <w:t>the Club went from strength to strength</w:t>
      </w:r>
      <w:r w:rsidR="0083433B">
        <w:rPr>
          <w:rFonts w:eastAsia="Times New Roman"/>
        </w:rPr>
        <w:t>, with one of the highlights for Alan</w:t>
      </w:r>
      <w:r w:rsidR="00C27E31">
        <w:rPr>
          <w:rFonts w:eastAsia="Times New Roman"/>
        </w:rPr>
        <w:t xml:space="preserve"> being</w:t>
      </w:r>
      <w:r w:rsidR="0083433B">
        <w:rPr>
          <w:rFonts w:eastAsia="Times New Roman"/>
        </w:rPr>
        <w:t xml:space="preserve"> </w:t>
      </w:r>
      <w:r w:rsidR="00334C09" w:rsidRPr="00334C09">
        <w:rPr>
          <w:rFonts w:eastAsia="Times New Roman"/>
        </w:rPr>
        <w:t>one of his swimmers win</w:t>
      </w:r>
      <w:r w:rsidR="0077533C">
        <w:rPr>
          <w:rFonts w:eastAsia="Times New Roman"/>
        </w:rPr>
        <w:t>ning</w:t>
      </w:r>
      <w:r w:rsidR="00334C09" w:rsidRPr="00334C09">
        <w:rPr>
          <w:rFonts w:eastAsia="Times New Roman"/>
        </w:rPr>
        <w:t xml:space="preserve"> the gold medal in the 200m </w:t>
      </w:r>
      <w:r w:rsidR="00111476" w:rsidRPr="00334C09">
        <w:rPr>
          <w:rFonts w:eastAsia="Times New Roman"/>
        </w:rPr>
        <w:t>breaststroke</w:t>
      </w:r>
      <w:r w:rsidR="00334C09" w:rsidRPr="00334C09">
        <w:rPr>
          <w:rFonts w:eastAsia="Times New Roman"/>
        </w:rPr>
        <w:t xml:space="preserve"> at the National championships. However, his goal was always to enable all children to realise and achieve their potential. He did this by teaching good technique, motivating without any </w:t>
      </w:r>
      <w:proofErr w:type="gramStart"/>
      <w:r w:rsidR="00334C09" w:rsidRPr="00334C09">
        <w:rPr>
          <w:rFonts w:eastAsia="Times New Roman"/>
        </w:rPr>
        <w:t>pressure</w:t>
      </w:r>
      <w:proofErr w:type="gramEnd"/>
      <w:r w:rsidR="00334C09" w:rsidRPr="00334C09">
        <w:rPr>
          <w:rFonts w:eastAsia="Times New Roman"/>
        </w:rPr>
        <w:t xml:space="preserve"> and thereby creating the desire, confidence and determination in the children to do the best they could for themselves and the Club. </w:t>
      </w:r>
    </w:p>
    <w:p w14:paraId="6D576181" w14:textId="43E5B703" w:rsidR="002F04B4" w:rsidRDefault="002F04B4" w:rsidP="002F04B4">
      <w:pPr>
        <w:tabs>
          <w:tab w:val="num" w:pos="426"/>
        </w:tabs>
        <w:spacing w:before="100" w:beforeAutospacing="1" w:after="100" w:afterAutospacing="1"/>
        <w:ind w:left="426"/>
        <w:rPr>
          <w:rFonts w:eastAsia="Times New Roman"/>
        </w:rPr>
      </w:pPr>
      <w:r>
        <w:rPr>
          <w:rFonts w:eastAsia="Times New Roman"/>
        </w:rPr>
        <w:t>In 1997 Alan was recognised as Wiltshire Sports Coach of the Year in recognition of his coaching of hundreds of swimmers in Marlborough and beyond</w:t>
      </w:r>
      <w:proofErr w:type="gramStart"/>
      <w:r>
        <w:rPr>
          <w:rFonts w:eastAsia="Times New Roman"/>
        </w:rPr>
        <w:t>.</w:t>
      </w:r>
      <w:r w:rsidR="00D47F42">
        <w:rPr>
          <w:rFonts w:eastAsia="Times New Roman"/>
        </w:rPr>
        <w:t xml:space="preserve">  </w:t>
      </w:r>
      <w:proofErr w:type="gramEnd"/>
      <w:r w:rsidR="00D47F42">
        <w:rPr>
          <w:rFonts w:eastAsia="Times New Roman"/>
        </w:rPr>
        <w:t xml:space="preserve">Alan was also </w:t>
      </w:r>
      <w:r w:rsidR="00072D5F">
        <w:rPr>
          <w:rFonts w:eastAsia="Times New Roman"/>
        </w:rPr>
        <w:t>awarded a National award</w:t>
      </w:r>
      <w:r w:rsidR="00D47F42">
        <w:rPr>
          <w:rFonts w:eastAsia="Times New Roman"/>
        </w:rPr>
        <w:t xml:space="preserve"> by the </w:t>
      </w:r>
      <w:r w:rsidR="006625D1">
        <w:rPr>
          <w:rFonts w:eastAsia="Times New Roman"/>
        </w:rPr>
        <w:t xml:space="preserve">RLSS for services in society for the </w:t>
      </w:r>
      <w:r w:rsidR="005A3772">
        <w:rPr>
          <w:rFonts w:eastAsia="Times New Roman"/>
        </w:rPr>
        <w:t xml:space="preserve">lifeguard </w:t>
      </w:r>
      <w:r w:rsidR="006625D1">
        <w:rPr>
          <w:rFonts w:eastAsia="Times New Roman"/>
        </w:rPr>
        <w:t xml:space="preserve">training he gave to our swim teachers </w:t>
      </w:r>
      <w:r w:rsidR="002A403F">
        <w:rPr>
          <w:rFonts w:eastAsia="Times New Roman"/>
        </w:rPr>
        <w:t>prior to lifeguards being provided by the Leisure Centre</w:t>
      </w:r>
      <w:proofErr w:type="gramStart"/>
      <w:r w:rsidR="003B4D97">
        <w:rPr>
          <w:rFonts w:eastAsia="Times New Roman"/>
        </w:rPr>
        <w:t xml:space="preserve">.  </w:t>
      </w:r>
      <w:proofErr w:type="gramEnd"/>
      <w:r w:rsidR="003B4D97">
        <w:rPr>
          <w:rFonts w:eastAsia="Times New Roman"/>
        </w:rPr>
        <w:t>Alan was awarded this prestigious award at the Guildhall in London</w:t>
      </w:r>
      <w:r w:rsidR="002A403F">
        <w:rPr>
          <w:rFonts w:eastAsia="Times New Roman"/>
        </w:rPr>
        <w:t>.</w:t>
      </w:r>
      <w:r w:rsidR="006625D1">
        <w:rPr>
          <w:rFonts w:eastAsia="Times New Roman"/>
        </w:rPr>
        <w:t xml:space="preserve"> </w:t>
      </w:r>
    </w:p>
    <w:p w14:paraId="0D8CBEC5" w14:textId="628CED60" w:rsidR="000B7F87" w:rsidRPr="00247B14" w:rsidRDefault="00B87F45" w:rsidP="001B1AFF">
      <w:pPr>
        <w:tabs>
          <w:tab w:val="num" w:pos="426"/>
        </w:tabs>
        <w:spacing w:before="100" w:beforeAutospacing="1" w:after="100" w:afterAutospacing="1"/>
        <w:ind w:left="426"/>
        <w:rPr>
          <w:rFonts w:eastAsia="Times New Roman"/>
        </w:rPr>
      </w:pPr>
      <w:r>
        <w:rPr>
          <w:rFonts w:eastAsia="Times New Roman"/>
        </w:rPr>
        <w:t xml:space="preserve">Aside from his roles in the Club, </w:t>
      </w:r>
      <w:r w:rsidR="00477A2E">
        <w:rPr>
          <w:rFonts w:eastAsia="Times New Roman"/>
        </w:rPr>
        <w:t xml:space="preserve">Alan also played </w:t>
      </w:r>
      <w:r w:rsidR="004F1E86">
        <w:rPr>
          <w:rFonts w:eastAsia="Times New Roman"/>
        </w:rPr>
        <w:t>a critical role in the County</w:t>
      </w:r>
      <w:r w:rsidR="009A0A32">
        <w:rPr>
          <w:rFonts w:eastAsia="Times New Roman"/>
        </w:rPr>
        <w:t>, sitting on many of the Wilts Committees</w:t>
      </w:r>
      <w:proofErr w:type="gramStart"/>
      <w:r w:rsidR="001B1AFF">
        <w:rPr>
          <w:rFonts w:eastAsia="Times New Roman"/>
        </w:rPr>
        <w:t xml:space="preserve">.  </w:t>
      </w:r>
      <w:proofErr w:type="gramEnd"/>
      <w:r w:rsidR="001B1AFF">
        <w:rPr>
          <w:rFonts w:eastAsia="Times New Roman"/>
        </w:rPr>
        <w:t xml:space="preserve">He was </w:t>
      </w:r>
      <w:r w:rsidR="000B7F87" w:rsidRPr="00247B14">
        <w:rPr>
          <w:rFonts w:eastAsia="Times New Roman"/>
        </w:rPr>
        <w:t>one of the organisers of the renowned County Easter Courses which ran from the 1960s until 2013 and are remembered with great fondness by generations of Wiltshire swimmers.</w:t>
      </w:r>
      <w:r w:rsidR="009965F2">
        <w:rPr>
          <w:rFonts w:eastAsia="Times New Roman"/>
        </w:rPr>
        <w:t xml:space="preserve"> </w:t>
      </w:r>
    </w:p>
    <w:p w14:paraId="7830FED9" w14:textId="7B445D5C" w:rsidR="0096288E" w:rsidRPr="00AF134A" w:rsidRDefault="00CC7655" w:rsidP="00E15AD1">
      <w:pPr>
        <w:tabs>
          <w:tab w:val="num" w:pos="426"/>
        </w:tabs>
        <w:spacing w:before="100" w:beforeAutospacing="1" w:after="100" w:afterAutospacing="1"/>
        <w:ind w:left="426"/>
        <w:rPr>
          <w:i/>
          <w:iCs/>
          <w:color w:val="0433FF"/>
          <w:lang w:val="en-US"/>
        </w:rPr>
      </w:pPr>
      <w:r>
        <w:rPr>
          <w:rFonts w:eastAsia="Times New Roman"/>
        </w:rPr>
        <w:t>A</w:t>
      </w:r>
      <w:r w:rsidR="00524E48">
        <w:rPr>
          <w:rFonts w:eastAsia="Times New Roman"/>
        </w:rPr>
        <w:t>lan</w:t>
      </w:r>
      <w:r w:rsidRPr="00CC7655">
        <w:rPr>
          <w:rFonts w:eastAsia="Times New Roman"/>
        </w:rPr>
        <w:t xml:space="preserve"> </w:t>
      </w:r>
      <w:r w:rsidR="00D53E5D">
        <w:rPr>
          <w:rFonts w:eastAsia="Times New Roman"/>
        </w:rPr>
        <w:t xml:space="preserve">was </w:t>
      </w:r>
      <w:proofErr w:type="gramStart"/>
      <w:r w:rsidR="00D53E5D">
        <w:rPr>
          <w:rFonts w:eastAsia="Times New Roman"/>
        </w:rPr>
        <w:t>a passionate</w:t>
      </w:r>
      <w:proofErr w:type="gramEnd"/>
      <w:r w:rsidR="00D53E5D">
        <w:rPr>
          <w:rFonts w:eastAsia="Times New Roman"/>
        </w:rPr>
        <w:t xml:space="preserve"> volunteer and </w:t>
      </w:r>
      <w:r w:rsidRPr="00A1327D">
        <w:rPr>
          <w:rFonts w:eastAsia="Times New Roman"/>
        </w:rPr>
        <w:t>always a</w:t>
      </w:r>
      <w:r w:rsidRPr="00CC7655">
        <w:rPr>
          <w:rFonts w:eastAsia="Times New Roman"/>
        </w:rPr>
        <w:t xml:space="preserve">ctively encouraged parents of swimmers to become involved in the </w:t>
      </w:r>
      <w:r w:rsidR="002978B5">
        <w:rPr>
          <w:rFonts w:eastAsia="Times New Roman"/>
        </w:rPr>
        <w:t xml:space="preserve">Club and County, </w:t>
      </w:r>
      <w:r w:rsidRPr="00CC7655">
        <w:rPr>
          <w:rFonts w:eastAsia="Times New Roman"/>
        </w:rPr>
        <w:t xml:space="preserve">and </w:t>
      </w:r>
      <w:r w:rsidR="00A1327D">
        <w:rPr>
          <w:rFonts w:eastAsia="Times New Roman"/>
        </w:rPr>
        <w:t xml:space="preserve">despite his significant contributions to the sport and achievements would always </w:t>
      </w:r>
      <w:r w:rsidR="002978B5">
        <w:rPr>
          <w:rFonts w:eastAsia="Times New Roman"/>
        </w:rPr>
        <w:t xml:space="preserve">avoid attempts to recognise all the work he did.  His commitment was always to the Club, County, </w:t>
      </w:r>
      <w:proofErr w:type="gramStart"/>
      <w:r w:rsidR="002978B5">
        <w:rPr>
          <w:rFonts w:eastAsia="Times New Roman"/>
        </w:rPr>
        <w:t>Sport</w:t>
      </w:r>
      <w:proofErr w:type="gramEnd"/>
      <w:r w:rsidR="002978B5">
        <w:rPr>
          <w:rFonts w:eastAsia="Times New Roman"/>
        </w:rPr>
        <w:t xml:space="preserve"> and the swimmers.  </w:t>
      </w:r>
      <w:r w:rsidR="00E15AD1">
        <w:rPr>
          <w:rFonts w:eastAsia="Times New Roman"/>
        </w:rPr>
        <w:t xml:space="preserve">In </w:t>
      </w:r>
      <w:r w:rsidR="00111476">
        <w:rPr>
          <w:rFonts w:eastAsia="Times New Roman"/>
        </w:rPr>
        <w:t>fact,</w:t>
      </w:r>
      <w:r w:rsidR="00E15AD1">
        <w:rPr>
          <w:rFonts w:eastAsia="Times New Roman"/>
        </w:rPr>
        <w:t xml:space="preserve"> on receiving his Wiltshire Sports Coach of the Year award his response</w:t>
      </w:r>
      <w:r w:rsidR="00E15AD1" w:rsidRPr="001F7005">
        <w:rPr>
          <w:rFonts w:eastAsia="Times New Roman"/>
        </w:rPr>
        <w:t xml:space="preserve"> was </w:t>
      </w:r>
      <w:r w:rsidR="0096288E" w:rsidRPr="00AF134A">
        <w:rPr>
          <w:i/>
          <w:iCs/>
          <w:lang w:val="en-US"/>
        </w:rPr>
        <w:t>“The award is 5% me and 95% the Club. They support me. I don’t win the medals – it’s my swimmers who do that. We have 60 people who support us at the Club and this award is for them as well as for me.”</w:t>
      </w:r>
      <w:r w:rsidR="00935B2A" w:rsidRPr="00AF134A">
        <w:rPr>
          <w:i/>
          <w:iCs/>
          <w:lang w:val="en-US"/>
        </w:rPr>
        <w:t xml:space="preserve"> </w:t>
      </w:r>
    </w:p>
    <w:p w14:paraId="5EEB15CB" w14:textId="094A623D" w:rsidR="003B1AA9" w:rsidRPr="003B1AA9" w:rsidRDefault="009965F2" w:rsidP="003B1AA9">
      <w:pPr>
        <w:ind w:left="426"/>
        <w:rPr>
          <w:rFonts w:eastAsia="Times New Roman"/>
        </w:rPr>
      </w:pPr>
      <w:r w:rsidRPr="00935B2A">
        <w:rPr>
          <w:rFonts w:eastAsia="Times New Roman"/>
        </w:rPr>
        <w:t xml:space="preserve">Alan </w:t>
      </w:r>
      <w:r w:rsidR="0065044B">
        <w:rPr>
          <w:rFonts w:eastAsia="Times New Roman"/>
        </w:rPr>
        <w:t xml:space="preserve">was truly one of a kind and </w:t>
      </w:r>
      <w:r w:rsidRPr="00935B2A">
        <w:rPr>
          <w:rFonts w:eastAsia="Times New Roman"/>
        </w:rPr>
        <w:t xml:space="preserve">will </w:t>
      </w:r>
      <w:r w:rsidR="001F7005" w:rsidRPr="00935B2A">
        <w:rPr>
          <w:rFonts w:eastAsia="Times New Roman"/>
        </w:rPr>
        <w:t>be missed by many across the County and Club, as well as his family and friends</w:t>
      </w:r>
      <w:proofErr w:type="gramStart"/>
      <w:r w:rsidR="001F7005" w:rsidRPr="00935B2A">
        <w:rPr>
          <w:rFonts w:eastAsia="Times New Roman"/>
        </w:rPr>
        <w:t xml:space="preserve">.  </w:t>
      </w:r>
      <w:proofErr w:type="gramEnd"/>
      <w:r w:rsidR="00DF5939">
        <w:rPr>
          <w:rFonts w:eastAsia="Times New Roman"/>
        </w:rPr>
        <w:t xml:space="preserve">His </w:t>
      </w:r>
      <w:r w:rsidR="003B1AA9" w:rsidRPr="003B1AA9">
        <w:rPr>
          <w:rFonts w:eastAsia="Times New Roman"/>
        </w:rPr>
        <w:t xml:space="preserve">legacy is huge, not just for the Club </w:t>
      </w:r>
      <w:r w:rsidR="0068550C">
        <w:rPr>
          <w:rFonts w:eastAsia="Times New Roman"/>
        </w:rPr>
        <w:t xml:space="preserve">and County, </w:t>
      </w:r>
      <w:r w:rsidR="003B1AA9" w:rsidRPr="003B1AA9">
        <w:rPr>
          <w:rFonts w:eastAsia="Times New Roman"/>
        </w:rPr>
        <w:t>but also for the town of Marlborough</w:t>
      </w:r>
      <w:r w:rsidR="005D0207">
        <w:rPr>
          <w:rFonts w:eastAsia="Times New Roman"/>
        </w:rPr>
        <w:t xml:space="preserve"> … </w:t>
      </w:r>
      <w:r w:rsidR="003B1AA9" w:rsidRPr="003B1AA9">
        <w:rPr>
          <w:rFonts w:eastAsia="Times New Roman"/>
        </w:rPr>
        <w:t>all done by the quietly spoken man dressed in whites on the poolside.</w:t>
      </w:r>
    </w:p>
    <w:p w14:paraId="090EC53F" w14:textId="0D181D7D" w:rsidR="00CC4EDD" w:rsidRDefault="00935B2A" w:rsidP="0068550C">
      <w:pPr>
        <w:tabs>
          <w:tab w:val="num" w:pos="426"/>
        </w:tabs>
        <w:spacing w:before="100" w:beforeAutospacing="1" w:after="100" w:afterAutospacing="1"/>
        <w:ind w:left="426"/>
      </w:pPr>
      <w:r w:rsidRPr="00935B2A">
        <w:rPr>
          <w:rFonts w:eastAsia="Times New Roman"/>
        </w:rPr>
        <w:t xml:space="preserve">No doubt many will want to pay their respects </w:t>
      </w:r>
      <w:proofErr w:type="gramStart"/>
      <w:r w:rsidRPr="00935B2A">
        <w:rPr>
          <w:rFonts w:eastAsia="Times New Roman"/>
        </w:rPr>
        <w:t>in due course</w:t>
      </w:r>
      <w:proofErr w:type="gramEnd"/>
      <w:r w:rsidRPr="00935B2A">
        <w:rPr>
          <w:rFonts w:eastAsia="Times New Roman"/>
        </w:rPr>
        <w:t xml:space="preserve"> and the funeral arrangements will be circulated when known.</w:t>
      </w:r>
    </w:p>
    <w:sectPr w:rsidR="00CC4EDD" w:rsidSect="0068550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01FB"/>
    <w:multiLevelType w:val="multilevel"/>
    <w:tmpl w:val="749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2009C"/>
    <w:multiLevelType w:val="multilevel"/>
    <w:tmpl w:val="35BA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51AF"/>
    <w:multiLevelType w:val="multilevel"/>
    <w:tmpl w:val="B92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4F0F"/>
    <w:multiLevelType w:val="multilevel"/>
    <w:tmpl w:val="740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315FA"/>
    <w:multiLevelType w:val="multilevel"/>
    <w:tmpl w:val="883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41AE9"/>
    <w:multiLevelType w:val="multilevel"/>
    <w:tmpl w:val="2BDE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94566"/>
    <w:multiLevelType w:val="multilevel"/>
    <w:tmpl w:val="228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168214">
    <w:abstractNumId w:val="3"/>
  </w:num>
  <w:num w:numId="2" w16cid:durableId="397367478">
    <w:abstractNumId w:val="4"/>
  </w:num>
  <w:num w:numId="3" w16cid:durableId="1224147505">
    <w:abstractNumId w:val="2"/>
  </w:num>
  <w:num w:numId="4" w16cid:durableId="1570193906">
    <w:abstractNumId w:val="0"/>
  </w:num>
  <w:num w:numId="5" w16cid:durableId="999118047">
    <w:abstractNumId w:val="1"/>
  </w:num>
  <w:num w:numId="6" w16cid:durableId="1390612461">
    <w:abstractNumId w:val="6"/>
  </w:num>
  <w:num w:numId="7" w16cid:durableId="24923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96"/>
    <w:rsid w:val="00032259"/>
    <w:rsid w:val="00072D5F"/>
    <w:rsid w:val="000B7F87"/>
    <w:rsid w:val="000E4D76"/>
    <w:rsid w:val="00111476"/>
    <w:rsid w:val="00120709"/>
    <w:rsid w:val="00151F92"/>
    <w:rsid w:val="00182748"/>
    <w:rsid w:val="00192636"/>
    <w:rsid w:val="001B1AFF"/>
    <w:rsid w:val="001F7005"/>
    <w:rsid w:val="00215032"/>
    <w:rsid w:val="00232430"/>
    <w:rsid w:val="00247B14"/>
    <w:rsid w:val="002913BD"/>
    <w:rsid w:val="002978B5"/>
    <w:rsid w:val="00297FB2"/>
    <w:rsid w:val="002A403F"/>
    <w:rsid w:val="002D0B17"/>
    <w:rsid w:val="002F04B4"/>
    <w:rsid w:val="00334C09"/>
    <w:rsid w:val="003B1AA9"/>
    <w:rsid w:val="003B4D97"/>
    <w:rsid w:val="00412F39"/>
    <w:rsid w:val="00423F75"/>
    <w:rsid w:val="00472036"/>
    <w:rsid w:val="00477A2E"/>
    <w:rsid w:val="004F1E86"/>
    <w:rsid w:val="00524E48"/>
    <w:rsid w:val="00561591"/>
    <w:rsid w:val="0057365F"/>
    <w:rsid w:val="005A3772"/>
    <w:rsid w:val="005D0207"/>
    <w:rsid w:val="006366A9"/>
    <w:rsid w:val="00646943"/>
    <w:rsid w:val="0065044B"/>
    <w:rsid w:val="006625D1"/>
    <w:rsid w:val="0068550C"/>
    <w:rsid w:val="006A57B0"/>
    <w:rsid w:val="006B1004"/>
    <w:rsid w:val="00734C4F"/>
    <w:rsid w:val="007518D3"/>
    <w:rsid w:val="00764B3B"/>
    <w:rsid w:val="0077533C"/>
    <w:rsid w:val="00780696"/>
    <w:rsid w:val="007A1B8A"/>
    <w:rsid w:val="007B109B"/>
    <w:rsid w:val="0083433B"/>
    <w:rsid w:val="00885264"/>
    <w:rsid w:val="008F4A92"/>
    <w:rsid w:val="00917DDB"/>
    <w:rsid w:val="00935B2A"/>
    <w:rsid w:val="00940696"/>
    <w:rsid w:val="009439BD"/>
    <w:rsid w:val="0096288E"/>
    <w:rsid w:val="00974704"/>
    <w:rsid w:val="009965F2"/>
    <w:rsid w:val="009A0A32"/>
    <w:rsid w:val="009B7B89"/>
    <w:rsid w:val="009F1A32"/>
    <w:rsid w:val="00A1327D"/>
    <w:rsid w:val="00A13E9E"/>
    <w:rsid w:val="00A2015C"/>
    <w:rsid w:val="00AB79D5"/>
    <w:rsid w:val="00AF134A"/>
    <w:rsid w:val="00B20229"/>
    <w:rsid w:val="00B27D86"/>
    <w:rsid w:val="00B51330"/>
    <w:rsid w:val="00B87F45"/>
    <w:rsid w:val="00C27E31"/>
    <w:rsid w:val="00CC4EDD"/>
    <w:rsid w:val="00CC7655"/>
    <w:rsid w:val="00D47F42"/>
    <w:rsid w:val="00D527A3"/>
    <w:rsid w:val="00D53E5D"/>
    <w:rsid w:val="00D709E0"/>
    <w:rsid w:val="00DA5AD5"/>
    <w:rsid w:val="00DF2C51"/>
    <w:rsid w:val="00DF5939"/>
    <w:rsid w:val="00E01AE0"/>
    <w:rsid w:val="00E15AD1"/>
    <w:rsid w:val="00E2059B"/>
    <w:rsid w:val="00E92C5A"/>
    <w:rsid w:val="00EB4D24"/>
    <w:rsid w:val="00ED1059"/>
    <w:rsid w:val="00F52C48"/>
    <w:rsid w:val="00F95F25"/>
    <w:rsid w:val="00FA19C2"/>
    <w:rsid w:val="00FA23F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1E68"/>
  <w15:chartTrackingRefBased/>
  <w15:docId w15:val="{D9E11DE5-9AE0-4416-A4D8-3E5E478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9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Seward</dc:creator>
  <cp:keywords/>
  <dc:description/>
  <cp:lastModifiedBy>Erica Hodgson</cp:lastModifiedBy>
  <cp:revision>75</cp:revision>
  <dcterms:created xsi:type="dcterms:W3CDTF">2024-11-08T12:09:00Z</dcterms:created>
  <dcterms:modified xsi:type="dcterms:W3CDTF">2024-11-11T08:21:00Z</dcterms:modified>
</cp:coreProperties>
</file>